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B13" w:rsidRPr="00A527B7" w:rsidRDefault="009D2B13" w:rsidP="00DF63E6">
      <w:pPr>
        <w:ind w:right="840"/>
        <w:rPr>
          <w:rFonts w:ascii="BIZ UDP明朝 Medium" w:eastAsia="BIZ UDP明朝 Medium" w:hAnsi="BIZ UDP明朝 Medium" w:cs="Times New Roman" w:hint="eastAsia"/>
          <w:color w:val="000000"/>
          <w:szCs w:val="27"/>
          <w:bdr w:val="single" w:sz="4" w:space="0" w:color="auto"/>
        </w:rPr>
      </w:pPr>
    </w:p>
    <w:p w:rsidR="009D2B13" w:rsidRPr="00A527B7" w:rsidRDefault="009D2B13" w:rsidP="009D2B13">
      <w:pPr>
        <w:spacing w:line="276" w:lineRule="auto"/>
        <w:jc w:val="right"/>
        <w:rPr>
          <w:rFonts w:ascii="BIZ UDP明朝 Medium" w:eastAsia="BIZ UDP明朝 Medium" w:hAnsi="BIZ UDP明朝 Medium" w:cs="Times New Roman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szCs w:val="27"/>
        </w:rPr>
        <w:t xml:space="preserve">　　　　　　　　　　　　　　　　　　　　　　　　　　　　　　　　　　　　　　　　　　　　　　　　　　　　　　　　　</w:t>
      </w:r>
    </w:p>
    <w:p w:rsidR="009D2B13" w:rsidRPr="00A527B7" w:rsidRDefault="009D2B13" w:rsidP="009D2B13">
      <w:pPr>
        <w:spacing w:line="276" w:lineRule="auto"/>
        <w:jc w:val="center"/>
        <w:rPr>
          <w:rFonts w:ascii="BIZ UDP明朝 Medium" w:eastAsia="BIZ UDP明朝 Medium" w:hAnsi="BIZ UDP明朝 Medium" w:cs="Times New Roman"/>
          <w:b/>
          <w:szCs w:val="27"/>
        </w:rPr>
      </w:pPr>
      <w:r w:rsidRPr="00A527B7">
        <w:rPr>
          <w:rFonts w:ascii="BIZ UDP明朝 Medium" w:eastAsia="BIZ UDP明朝 Medium" w:hAnsi="BIZ UDP明朝 Medium" w:cs="Times New Roman"/>
          <w:noProof/>
        </w:rPr>
        <w:drawing>
          <wp:anchor distT="0" distB="0" distL="114300" distR="114300" simplePos="0" relativeHeight="251646464" behindDoc="1" locked="0" layoutInCell="1" allowOverlap="1" wp14:anchorId="59D90AA6" wp14:editId="767A6C1A">
            <wp:simplePos x="0" y="0"/>
            <wp:positionH relativeFrom="column">
              <wp:posOffset>7401344</wp:posOffset>
            </wp:positionH>
            <wp:positionV relativeFrom="paragraph">
              <wp:posOffset>763654</wp:posOffset>
            </wp:positionV>
            <wp:extent cx="3321062" cy="3631444"/>
            <wp:effectExtent l="0" t="0" r="0" b="762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1062" cy="3631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527B7">
        <w:rPr>
          <w:rFonts w:ascii="BIZ UDP明朝 Medium" w:eastAsia="BIZ UDP明朝 Medium" w:hAnsi="BIZ UDP明朝 Medium" w:cs="Times New Roman" w:hint="eastAsia"/>
          <w:b/>
          <w:sz w:val="27"/>
          <w:szCs w:val="27"/>
        </w:rPr>
        <w:t>補装具費支給意見書</w:t>
      </w:r>
      <w:r w:rsidRPr="00A527B7">
        <w:rPr>
          <w:rFonts w:ascii="BIZ UDP明朝 Medium" w:eastAsia="BIZ UDP明朝 Medium" w:hAnsi="BIZ UDP明朝 Medium" w:cs="Times New Roman" w:hint="eastAsia"/>
          <w:b/>
          <w:szCs w:val="27"/>
        </w:rPr>
        <w:t>（補聴器）</w:t>
      </w:r>
    </w:p>
    <w:tbl>
      <w:tblPr>
        <w:tblW w:w="0" w:type="auto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745"/>
        <w:gridCol w:w="259"/>
        <w:gridCol w:w="831"/>
        <w:gridCol w:w="3969"/>
        <w:gridCol w:w="1720"/>
      </w:tblGrid>
      <w:tr w:rsidR="009D2B13" w:rsidRPr="00A527B7" w:rsidTr="009D2B13">
        <w:trPr>
          <w:trHeight w:val="590"/>
        </w:trPr>
        <w:tc>
          <w:tcPr>
            <w:tcW w:w="3427" w:type="dxa"/>
            <w:gridSpan w:val="2"/>
            <w:tcBorders>
              <w:top w:val="single" w:sz="18" w:space="0" w:color="auto"/>
              <w:lef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氏　名</w:t>
            </w:r>
          </w:p>
        </w:tc>
        <w:tc>
          <w:tcPr>
            <w:tcW w:w="5059" w:type="dxa"/>
            <w:gridSpan w:val="3"/>
            <w:tcBorders>
              <w:top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2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2"/>
                <w:szCs w:val="27"/>
              </w:rPr>
              <w:t>生年月日</w:t>
            </w:r>
          </w:p>
          <w:p w:rsidR="009D2B13" w:rsidRPr="00A527B7" w:rsidRDefault="009D2B13" w:rsidP="009D2B13">
            <w:pPr>
              <w:spacing w:line="0" w:lineRule="atLeast"/>
              <w:jc w:val="right"/>
              <w:rPr>
                <w:rFonts w:ascii="BIZ UDP明朝 Medium" w:eastAsia="BIZ UDP明朝 Medium" w:hAnsi="BIZ UDP明朝 Medium" w:cs="Times New Roman"/>
                <w:sz w:val="22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2"/>
                <w:szCs w:val="27"/>
              </w:rPr>
              <w:t xml:space="preserve">　 Ｔ・S・H・R　　　　年　　　 月  　　日生 （　　　歳）</w:t>
            </w:r>
          </w:p>
        </w:tc>
        <w:tc>
          <w:tcPr>
            <w:tcW w:w="1720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jc w:val="center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性別</w:t>
            </w:r>
          </w:p>
          <w:p w:rsidR="009D2B13" w:rsidRPr="00A527B7" w:rsidRDefault="009D2B13" w:rsidP="009D2B13">
            <w:pPr>
              <w:spacing w:line="0" w:lineRule="atLeast"/>
              <w:jc w:val="center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男 ・ 女</w:t>
            </w:r>
          </w:p>
        </w:tc>
      </w:tr>
      <w:tr w:rsidR="009D2B13" w:rsidRPr="00A527B7" w:rsidTr="009D2B13">
        <w:trPr>
          <w:trHeight w:val="560"/>
        </w:trPr>
        <w:tc>
          <w:tcPr>
            <w:tcW w:w="1682" w:type="dxa"/>
            <w:tcBorders>
              <w:lef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360" w:lineRule="auto"/>
              <w:jc w:val="lef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住　所</w:t>
            </w:r>
          </w:p>
        </w:tc>
        <w:tc>
          <w:tcPr>
            <w:tcW w:w="8524" w:type="dxa"/>
            <w:gridSpan w:val="5"/>
            <w:tcBorders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jc w:val="center"/>
              <w:rPr>
                <w:rFonts w:ascii="BIZ UDP明朝 Medium" w:eastAsia="BIZ UDP明朝 Medium" w:hAnsi="BIZ UDP明朝 Medium" w:cs="Times New Roman"/>
                <w:szCs w:val="27"/>
              </w:rPr>
            </w:pPr>
          </w:p>
        </w:tc>
      </w:tr>
      <w:tr w:rsidR="009D2B13" w:rsidRPr="00A527B7" w:rsidTr="009D2B13">
        <w:trPr>
          <w:trHeight w:val="5866"/>
        </w:trPr>
        <w:tc>
          <w:tcPr>
            <w:tcW w:w="3686" w:type="dxa"/>
            <w:gridSpan w:val="3"/>
            <w:tcBorders>
              <w:left w:val="single" w:sz="12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現　症（診断時における状況）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・鼓膜所見など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DF63E6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>
              <w:rPr>
                <w:rFonts w:ascii="BIZ UDP明朝 Medium" w:eastAsia="BIZ UDP明朝 Medium" w:hAnsi="BIZ UDP明朝 Medium" w:cs="Times New Roman"/>
                <w:noProof/>
                <w:sz w:val="24"/>
                <w:szCs w:val="27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2.6pt;margin-top:3.4pt;width:168.95pt;height:98.3pt;z-index:-251620864" filled="t">
                  <v:imagedata r:id="rId9" o:title=""/>
                </v:shape>
                <o:OLEObject Type="Embed" ProgID="PBrush" ShapeID="_x0000_s1026" DrawAspect="Content" ObjectID="_1720872596" r:id="rId10"/>
              </w:object>
            </w:r>
            <w:r w:rsidR="009D2B13"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 xml:space="preserve">　　　　　右　　　       左</w:t>
            </w: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</w:p>
          <w:p w:rsidR="009D2B13" w:rsidRPr="00A527B7" w:rsidRDefault="009D2B13" w:rsidP="009D2B13">
            <w:pPr>
              <w:ind w:firstLineChars="300" w:firstLine="720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□　伝音性難聴</w:t>
            </w:r>
          </w:p>
          <w:p w:rsidR="009D2B13" w:rsidRPr="00A527B7" w:rsidRDefault="009D2B13" w:rsidP="009D2B13">
            <w:pPr>
              <w:ind w:firstLineChars="300" w:firstLine="720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□　感音性難聴</w:t>
            </w:r>
          </w:p>
          <w:p w:rsidR="009D2B13" w:rsidRPr="00A527B7" w:rsidRDefault="009D2B13" w:rsidP="009D2B13">
            <w:pPr>
              <w:ind w:firstLineChars="300" w:firstLine="720"/>
              <w:rPr>
                <w:rFonts w:ascii="BIZ UDP明朝 Medium" w:eastAsia="BIZ UDP明朝 Medium" w:hAnsi="BIZ UDP明朝 Medium" w:cs="Times New Roman"/>
                <w:sz w:val="24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 w:val="24"/>
                <w:szCs w:val="27"/>
              </w:rPr>
              <w:t>□　混合性難聴</w:t>
            </w:r>
          </w:p>
        </w:tc>
        <w:tc>
          <w:tcPr>
            <w:tcW w:w="6520" w:type="dxa"/>
            <w:gridSpan w:val="3"/>
            <w:tcBorders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/>
                <w:noProof/>
              </w:rPr>
              <w:drawing>
                <wp:anchor distT="0" distB="0" distL="114300" distR="114300" simplePos="0" relativeHeight="251649536" behindDoc="1" locked="0" layoutInCell="1" allowOverlap="1" wp14:anchorId="51920D91" wp14:editId="6B1F51B5">
                  <wp:simplePos x="0" y="0"/>
                  <wp:positionH relativeFrom="column">
                    <wp:posOffset>1097855</wp:posOffset>
                  </wp:positionH>
                  <wp:positionV relativeFrom="paragraph">
                    <wp:posOffset>19469</wp:posOffset>
                  </wp:positionV>
                  <wp:extent cx="2876790" cy="3768412"/>
                  <wp:effectExtent l="0" t="0" r="0" b="3810"/>
                  <wp:wrapNone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5430" cy="37797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pPr w:leftFromText="142" w:rightFromText="142" w:vertAnchor="page" w:horzAnchor="margin" w:tblpY="252"/>
              <w:tblOverlap w:val="never"/>
              <w:tblW w:w="0" w:type="auto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</w:tblBorders>
              <w:tblLook w:val="04A0" w:firstRow="1" w:lastRow="0" w:firstColumn="1" w:lastColumn="0" w:noHBand="0" w:noVBand="1"/>
            </w:tblPr>
            <w:tblGrid>
              <w:gridCol w:w="1501"/>
            </w:tblGrid>
            <w:tr w:rsidR="009D2B13" w:rsidRPr="00A527B7" w:rsidTr="009D2B13">
              <w:trPr>
                <w:trHeight w:val="971"/>
              </w:trPr>
              <w:tc>
                <w:tcPr>
                  <w:tcW w:w="1501" w:type="dxa"/>
                  <w:shd w:val="clear" w:color="auto" w:fill="auto"/>
                </w:tcPr>
                <w:p w:rsidR="009D2B13" w:rsidRPr="00A527B7" w:rsidRDefault="009D2B13" w:rsidP="009D2B13">
                  <w:pPr>
                    <w:spacing w:line="276" w:lineRule="auto"/>
                    <w:rPr>
                      <w:rFonts w:ascii="BIZ UDP明朝 Medium" w:eastAsia="BIZ UDP明朝 Medium" w:hAnsi="BIZ UDP明朝 Medium" w:cs="Times New Roman"/>
                      <w:szCs w:val="27"/>
                    </w:rPr>
                  </w:pPr>
                  <w:r w:rsidRPr="00EB3109">
                    <w:rPr>
                      <w:rFonts w:ascii="BIZ UDP明朝 Medium" w:eastAsia="BIZ UDP明朝 Medium" w:hAnsi="BIZ UDP明朝 Medium" w:cs="Times New Roman" w:hint="eastAsia"/>
                      <w:w w:val="95"/>
                      <w:kern w:val="0"/>
                      <w:szCs w:val="27"/>
                      <w:fitText w:val="1260" w:id="-1813262336"/>
                    </w:rPr>
                    <w:t>オージオメー</w:t>
                  </w:r>
                  <w:r w:rsidRPr="00EB3109">
                    <w:rPr>
                      <w:rFonts w:ascii="BIZ UDP明朝 Medium" w:eastAsia="BIZ UDP明朝 Medium" w:hAnsi="BIZ UDP明朝 Medium" w:cs="Times New Roman" w:hint="eastAsia"/>
                      <w:spacing w:val="1"/>
                      <w:w w:val="95"/>
                      <w:kern w:val="0"/>
                      <w:szCs w:val="27"/>
                      <w:fitText w:val="1260" w:id="-1813262336"/>
                    </w:rPr>
                    <w:t>タ</w:t>
                  </w:r>
                  <w:r w:rsidRPr="00A527B7">
                    <w:rPr>
                      <w:rFonts w:ascii="BIZ UDP明朝 Medium" w:eastAsia="BIZ UDP明朝 Medium" w:hAnsi="BIZ UDP明朝 Medium" w:cs="Times New Roman" w:hint="eastAsia"/>
                      <w:szCs w:val="27"/>
                    </w:rPr>
                    <w:t>の型式：</w:t>
                  </w:r>
                </w:p>
              </w:tc>
            </w:tr>
            <w:tr w:rsidR="009D2B13" w:rsidRPr="00A527B7" w:rsidTr="009D2B13">
              <w:trPr>
                <w:trHeight w:val="817"/>
              </w:trPr>
              <w:tc>
                <w:tcPr>
                  <w:tcW w:w="1501" w:type="dxa"/>
                  <w:tcBorders>
                    <w:bottom w:val="single" w:sz="8" w:space="0" w:color="auto"/>
                  </w:tcBorders>
                  <w:shd w:val="clear" w:color="auto" w:fill="auto"/>
                </w:tcPr>
                <w:p w:rsidR="009D2B13" w:rsidRPr="00A527B7" w:rsidRDefault="009D2B13" w:rsidP="009D2B13">
                  <w:pPr>
                    <w:spacing w:line="276" w:lineRule="auto"/>
                    <w:jc w:val="center"/>
                    <w:rPr>
                      <w:rFonts w:ascii="BIZ UDP明朝 Medium" w:eastAsia="BIZ UDP明朝 Medium" w:hAnsi="BIZ UDP明朝 Medium" w:cs="Times New Roman"/>
                      <w:szCs w:val="27"/>
                    </w:rPr>
                  </w:pPr>
                </w:p>
              </w:tc>
            </w:tr>
            <w:tr w:rsidR="009D2B13" w:rsidRPr="00A527B7" w:rsidTr="009D2B13">
              <w:trPr>
                <w:trHeight w:val="979"/>
              </w:trPr>
              <w:tc>
                <w:tcPr>
                  <w:tcW w:w="1501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9D2B13" w:rsidRPr="00A527B7" w:rsidRDefault="009D2B13" w:rsidP="009D2B13">
                  <w:pPr>
                    <w:spacing w:line="276" w:lineRule="auto"/>
                    <w:rPr>
                      <w:rFonts w:ascii="BIZ UDP明朝 Medium" w:eastAsia="BIZ UDP明朝 Medium" w:hAnsi="BIZ UDP明朝 Medium" w:cs="Times New Roman"/>
                      <w:szCs w:val="27"/>
                    </w:rPr>
                  </w:pPr>
                  <w:r w:rsidRPr="00A527B7">
                    <w:rPr>
                      <w:rFonts w:ascii="BIZ UDP明朝 Medium" w:eastAsia="BIZ UDP明朝 Medium" w:hAnsi="BIZ UDP明朝 Medium" w:cs="Times New Roman" w:hint="eastAsia"/>
                      <w:szCs w:val="27"/>
                    </w:rPr>
                    <w:t>左</w:t>
                  </w:r>
                </w:p>
                <w:p w:rsidR="009D2B13" w:rsidRPr="00A527B7" w:rsidRDefault="009D2B13" w:rsidP="009D2B13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cs="Times New Roman"/>
                      <w:szCs w:val="27"/>
                    </w:rPr>
                  </w:pPr>
                  <w:r w:rsidRPr="00A527B7">
                    <w:rPr>
                      <w:rFonts w:ascii="BIZ UDP明朝 Medium" w:eastAsia="BIZ UDP明朝 Medium" w:hAnsi="BIZ UDP明朝 Medium" w:cs="Times New Roman" w:hint="eastAsia"/>
                      <w:szCs w:val="27"/>
                    </w:rPr>
                    <w:t>dB</w:t>
                  </w:r>
                </w:p>
              </w:tc>
            </w:tr>
            <w:tr w:rsidR="009D2B13" w:rsidRPr="00A527B7" w:rsidTr="009D2B13">
              <w:trPr>
                <w:trHeight w:val="1002"/>
              </w:trPr>
              <w:tc>
                <w:tcPr>
                  <w:tcW w:w="1501" w:type="dxa"/>
                  <w:tcBorders>
                    <w:top w:val="single" w:sz="8" w:space="0" w:color="auto"/>
                    <w:bottom w:val="single" w:sz="8" w:space="0" w:color="auto"/>
                  </w:tcBorders>
                  <w:shd w:val="clear" w:color="auto" w:fill="auto"/>
                </w:tcPr>
                <w:p w:rsidR="009D2B13" w:rsidRPr="00A527B7" w:rsidRDefault="009D2B13" w:rsidP="009D2B13">
                  <w:pPr>
                    <w:spacing w:line="276" w:lineRule="auto"/>
                    <w:rPr>
                      <w:rFonts w:ascii="BIZ UDP明朝 Medium" w:eastAsia="BIZ UDP明朝 Medium" w:hAnsi="BIZ UDP明朝 Medium" w:cs="Times New Roman"/>
                      <w:szCs w:val="27"/>
                    </w:rPr>
                  </w:pPr>
                  <w:r w:rsidRPr="00A527B7">
                    <w:rPr>
                      <w:rFonts w:ascii="BIZ UDP明朝 Medium" w:eastAsia="BIZ UDP明朝 Medium" w:hAnsi="BIZ UDP明朝 Medium" w:cs="Times New Roman" w:hint="eastAsia"/>
                      <w:szCs w:val="27"/>
                    </w:rPr>
                    <w:t>右</w:t>
                  </w:r>
                </w:p>
                <w:p w:rsidR="009D2B13" w:rsidRPr="00A527B7" w:rsidRDefault="009D2B13" w:rsidP="009D2B13">
                  <w:pPr>
                    <w:spacing w:line="276" w:lineRule="auto"/>
                    <w:jc w:val="right"/>
                    <w:rPr>
                      <w:rFonts w:ascii="BIZ UDP明朝 Medium" w:eastAsia="BIZ UDP明朝 Medium" w:hAnsi="BIZ UDP明朝 Medium" w:cs="Times New Roman"/>
                      <w:szCs w:val="27"/>
                    </w:rPr>
                  </w:pPr>
                  <w:r w:rsidRPr="00A527B7">
                    <w:rPr>
                      <w:rFonts w:ascii="BIZ UDP明朝 Medium" w:eastAsia="BIZ UDP明朝 Medium" w:hAnsi="BIZ UDP明朝 Medium" w:cs="Times New Roman" w:hint="eastAsia"/>
                      <w:szCs w:val="27"/>
                    </w:rPr>
                    <w:t>dB</w:t>
                  </w:r>
                </w:p>
              </w:tc>
            </w:tr>
          </w:tbl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b/>
                <w:sz w:val="22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b/>
                <w:sz w:val="22"/>
              </w:rPr>
              <w:t>※記入に変えて</w:t>
            </w:r>
          </w:p>
          <w:p w:rsidR="009D2B13" w:rsidRPr="00A527B7" w:rsidRDefault="009D2B13" w:rsidP="009D2B13">
            <w:pPr>
              <w:spacing w:line="0" w:lineRule="atLeast"/>
              <w:ind w:firstLineChars="100" w:firstLine="220"/>
              <w:rPr>
                <w:rFonts w:ascii="BIZ UDP明朝 Medium" w:eastAsia="BIZ UDP明朝 Medium" w:hAnsi="BIZ UDP明朝 Medium" w:cs="Times New Roman"/>
                <w:b/>
                <w:sz w:val="22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b/>
                <w:sz w:val="22"/>
              </w:rPr>
              <w:t>聴力検査結果</w:t>
            </w:r>
          </w:p>
          <w:p w:rsidR="009D2B13" w:rsidRPr="00A527B7" w:rsidRDefault="009D2B13" w:rsidP="009D2B13">
            <w:pPr>
              <w:spacing w:line="0" w:lineRule="atLeast"/>
              <w:ind w:firstLineChars="100" w:firstLine="220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b/>
                <w:sz w:val="22"/>
              </w:rPr>
              <w:t>添付可</w:t>
            </w:r>
          </w:p>
        </w:tc>
      </w:tr>
      <w:tr w:rsidR="009D2B13" w:rsidRPr="00A527B7" w:rsidTr="009D2B13">
        <w:trPr>
          <w:trHeight w:val="1262"/>
        </w:trPr>
        <w:tc>
          <w:tcPr>
            <w:tcW w:w="4517" w:type="dxa"/>
            <w:gridSpan w:val="4"/>
            <w:vMerge w:val="restart"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所　見　（障害者総合支援法上）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◎補聴器の必要性について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□必要とする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□必要としない</w:t>
            </w:r>
          </w:p>
          <w:p w:rsidR="009D2B13" w:rsidRPr="00A527B7" w:rsidRDefault="009D2B13" w:rsidP="009D2B13">
            <w:pPr>
              <w:spacing w:line="0" w:lineRule="atLeast"/>
              <w:ind w:firstLineChars="250" w:firstLine="525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□高度難聴用ポケット型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　　　　（購入基準）</w:t>
            </w:r>
          </w:p>
          <w:p w:rsidR="009D2B13" w:rsidRPr="00A527B7" w:rsidRDefault="009D2B13" w:rsidP="009D2B13">
            <w:pPr>
              <w:spacing w:line="0" w:lineRule="atLeast"/>
              <w:ind w:firstLineChars="250" w:firstLine="525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□高度難聴用耳かけ型</w:t>
            </w:r>
          </w:p>
          <w:p w:rsidR="009D2B13" w:rsidRPr="00A527B7" w:rsidRDefault="009D2B13" w:rsidP="009D2B13">
            <w:pPr>
              <w:spacing w:line="0" w:lineRule="atLeast"/>
              <w:ind w:firstLineChars="250" w:firstLine="525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□重度難聴用ポケット型</w:t>
            </w:r>
          </w:p>
          <w:p w:rsidR="009D2B13" w:rsidRPr="00A527B7" w:rsidRDefault="009D2B13" w:rsidP="009D2B13">
            <w:pPr>
              <w:spacing w:line="0" w:lineRule="atLeast"/>
              <w:ind w:firstLineChars="250" w:firstLine="525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□重度難聴用耳かけ型</w:t>
            </w:r>
          </w:p>
          <w:p w:rsidR="009D2B13" w:rsidRPr="00A527B7" w:rsidRDefault="009D2B13" w:rsidP="009D2B13">
            <w:pPr>
              <w:spacing w:line="0" w:lineRule="atLeast"/>
              <w:ind w:firstLineChars="250" w:firstLine="525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□上記以外のもの〔　　　　　     〕 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○イヤモールドの必要性について</w:t>
            </w:r>
          </w:p>
          <w:p w:rsidR="009D2B13" w:rsidRPr="00A527B7" w:rsidRDefault="009D2B13" w:rsidP="009D2B13">
            <w:pPr>
              <w:spacing w:line="0" w:lineRule="atLeast"/>
              <w:ind w:firstLineChars="250" w:firstLine="525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□必要とする　　□必要としない</w:t>
            </w:r>
          </w:p>
        </w:tc>
        <w:tc>
          <w:tcPr>
            <w:tcW w:w="5689" w:type="dxa"/>
            <w:gridSpan w:val="2"/>
            <w:tcBorders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その他所見 :家庭内、職場における補聴器の使用状況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           :補聴器の使用歴等</w:t>
            </w:r>
          </w:p>
        </w:tc>
      </w:tr>
      <w:tr w:rsidR="009D2B13" w:rsidRPr="00A527B7" w:rsidTr="009D2B13">
        <w:tc>
          <w:tcPr>
            <w:tcW w:w="4517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jc w:val="center"/>
              <w:rPr>
                <w:rFonts w:ascii="BIZ UDP明朝 Medium" w:eastAsia="BIZ UDP明朝 Medium" w:hAnsi="BIZ UDP明朝 Medium" w:cs="Times New Roman"/>
                <w:szCs w:val="27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jc w:val="center"/>
              <w:rPr>
                <w:rFonts w:ascii="BIZ UDP明朝 Medium" w:eastAsia="BIZ UDP明朝 Medium" w:hAnsi="BIZ UDP明朝 Medium" w:cs="Times New Roman"/>
                <w:szCs w:val="27"/>
              </w:rPr>
            </w:pPr>
          </w:p>
        </w:tc>
      </w:tr>
      <w:tr w:rsidR="009D2B13" w:rsidRPr="00A527B7" w:rsidTr="009D2B13">
        <w:trPr>
          <w:trHeight w:val="376"/>
        </w:trPr>
        <w:tc>
          <w:tcPr>
            <w:tcW w:w="4517" w:type="dxa"/>
            <w:gridSpan w:val="4"/>
            <w:vMerge/>
            <w:tcBorders>
              <w:left w:val="single" w:sz="12" w:space="0" w:color="auto"/>
              <w:right w:val="single" w:sz="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jc w:val="center"/>
              <w:rPr>
                <w:rFonts w:ascii="BIZ UDP明朝 Medium" w:eastAsia="BIZ UDP明朝 Medium" w:hAnsi="BIZ UDP明朝 Medium" w:cs="Times New Roman"/>
                <w:szCs w:val="27"/>
              </w:rPr>
            </w:pPr>
          </w:p>
        </w:tc>
        <w:tc>
          <w:tcPr>
            <w:tcW w:w="56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補聴効果　（　有　・　無　）</w:t>
            </w:r>
          </w:p>
        </w:tc>
      </w:tr>
      <w:tr w:rsidR="009D2B13" w:rsidRPr="00A527B7" w:rsidTr="009D2B13">
        <w:trPr>
          <w:trHeight w:val="1141"/>
        </w:trPr>
        <w:tc>
          <w:tcPr>
            <w:tcW w:w="4517" w:type="dxa"/>
            <w:gridSpan w:val="4"/>
            <w:vMerge/>
            <w:tcBorders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2B13" w:rsidRPr="00A527B7" w:rsidRDefault="009D2B13" w:rsidP="009D2B13">
            <w:pPr>
              <w:spacing w:line="276" w:lineRule="auto"/>
              <w:jc w:val="center"/>
              <w:rPr>
                <w:rFonts w:ascii="BIZ UDP明朝 Medium" w:eastAsia="BIZ UDP明朝 Medium" w:hAnsi="BIZ UDP明朝 Medium" w:cs="Times New Roman"/>
                <w:szCs w:val="27"/>
              </w:rPr>
            </w:pPr>
          </w:p>
        </w:tc>
        <w:tc>
          <w:tcPr>
            <w:tcW w:w="568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/>
                <w:noProof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47488" behindDoc="0" locked="0" layoutInCell="1" allowOverlap="1" wp14:anchorId="2B8E8B62" wp14:editId="1686078B">
                      <wp:simplePos x="0" y="0"/>
                      <wp:positionH relativeFrom="column">
                        <wp:posOffset>-585099</wp:posOffset>
                      </wp:positionH>
                      <wp:positionV relativeFrom="page">
                        <wp:posOffset>186055</wp:posOffset>
                      </wp:positionV>
                      <wp:extent cx="4011283" cy="273050"/>
                      <wp:effectExtent l="0" t="0" r="889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11283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BAD" w:rsidRPr="006E2019" w:rsidRDefault="003B7BAD" w:rsidP="009D2B13">
                                  <w:pPr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Cs w:val="27"/>
                                    </w:rPr>
                                  </w:pPr>
                                  <w:r w:rsidRPr="00842204"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>〔理由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>:</w:t>
                                  </w:r>
                                  <w:r w:rsidRPr="00842204"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　　　　　　　　　　　　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7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  </w:t>
                                  </w:r>
                                  <w:r w:rsidRPr="00842204"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>〕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B8E8B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7" type="#_x0000_t202" style="position:absolute;left:0;text-align:left;margin-left:-46.05pt;margin-top:14.65pt;width:315.85pt;height:21.5pt;z-index:2516480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" stroked="f">
                      <v:textbox style="mso-fit-shape-to-text:t">
                        <w:txbxContent>
                          <w:p w:rsidR="003B7BAD" w:rsidRPr="006E2019" w:rsidRDefault="003B7BAD" w:rsidP="009D2B13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Cs w:val="27"/>
                              </w:rPr>
                            </w:pPr>
                            <w:r w:rsidRPr="00842204"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>〔理由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>:</w:t>
                            </w:r>
                            <w:r w:rsidRPr="00842204"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   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27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  </w:t>
                            </w:r>
                            <w:r w:rsidRPr="00842204"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>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/>
                <w:noProof/>
                <w:szCs w:val="27"/>
              </w:rPr>
              <mc:AlternateContent>
                <mc:Choice Requires="wps">
                  <w:drawing>
                    <wp:anchor distT="45720" distB="45720" distL="114300" distR="114300" simplePos="0" relativeHeight="251648512" behindDoc="1" locked="0" layoutInCell="1" allowOverlap="1" wp14:anchorId="2EDC2A47" wp14:editId="4F4EA3E8">
                      <wp:simplePos x="0" y="0"/>
                      <wp:positionH relativeFrom="column">
                        <wp:posOffset>-586261</wp:posOffset>
                      </wp:positionH>
                      <wp:positionV relativeFrom="page">
                        <wp:posOffset>522605</wp:posOffset>
                      </wp:positionV>
                      <wp:extent cx="4037162" cy="273050"/>
                      <wp:effectExtent l="0" t="0" r="1905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7162" cy="273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7BAD" w:rsidRPr="006E2019" w:rsidRDefault="003B7BAD" w:rsidP="009D2B13">
                                  <w:pPr>
                                    <w:spacing w:line="0" w:lineRule="atLeast"/>
                                    <w:rPr>
                                      <w:rFonts w:ascii="ＭＳ Ｐ明朝" w:eastAsia="ＭＳ Ｐ明朝" w:hAnsi="ＭＳ Ｐ明朝"/>
                                      <w:szCs w:val="27"/>
                                    </w:rPr>
                                  </w:pPr>
                                  <w:r w:rsidRPr="00842204"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>〔理由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>:</w:t>
                                  </w:r>
                                  <w:r w:rsidRPr="00842204"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　　　　　　　　　　　　　　　　　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ＭＳ Ｐ明朝" w:eastAsia="ＭＳ Ｐ明朝" w:hAnsi="ＭＳ Ｐ明朝"/>
                                      <w:szCs w:val="27"/>
                                    </w:rPr>
                                    <w:t xml:space="preserve">                      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  </w:t>
                                  </w:r>
                                  <w:r w:rsidRPr="00842204"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>〕</w:t>
                                  </w:r>
                                  <w:r>
                                    <w:rPr>
                                      <w:rFonts w:ascii="ＭＳ Ｐ明朝" w:eastAsia="ＭＳ Ｐ明朝" w:hAnsi="ＭＳ Ｐ明朝" w:hint="eastAsia"/>
                                      <w:szCs w:val="27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2EDC2A47" id="_x0000_s1028" type="#_x0000_t202" style="position:absolute;left:0;text-align:left;margin-left:-46.15pt;margin-top:41.15pt;width:317.9pt;height:21.5pt;z-index:-2516674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" stroked="f">
                      <v:textbox style="mso-fit-shape-to-text:t">
                        <w:txbxContent>
                          <w:p w:rsidR="003B7BAD" w:rsidRPr="006E2019" w:rsidRDefault="003B7BAD" w:rsidP="009D2B13">
                            <w:pPr>
                              <w:spacing w:line="0" w:lineRule="atLeast"/>
                              <w:rPr>
                                <w:rFonts w:ascii="ＭＳ Ｐ明朝" w:eastAsia="ＭＳ Ｐ明朝" w:hAnsi="ＭＳ Ｐ明朝"/>
                                <w:szCs w:val="27"/>
                              </w:rPr>
                            </w:pPr>
                            <w:r w:rsidRPr="00842204"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>〔理由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>:</w:t>
                            </w:r>
                            <w:r w:rsidRPr="00842204"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　　　　　　　　　　　　　　　　　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    </w:t>
                            </w:r>
                            <w:r>
                              <w:rPr>
                                <w:rFonts w:ascii="ＭＳ Ｐ明朝" w:eastAsia="ＭＳ Ｐ明朝" w:hAnsi="ＭＳ Ｐ明朝"/>
                                <w:szCs w:val="27"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  </w:t>
                            </w:r>
                            <w:r w:rsidRPr="00842204"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>〕</w:t>
                            </w:r>
                            <w:r>
                              <w:rPr>
                                <w:rFonts w:ascii="ＭＳ Ｐ明朝" w:eastAsia="ＭＳ Ｐ明朝" w:hAnsi="ＭＳ Ｐ明朝" w:hint="eastAsia"/>
                                <w:szCs w:val="27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D2B13" w:rsidRPr="00A527B7" w:rsidTr="009D2B13">
        <w:trPr>
          <w:trHeight w:val="180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上記のとおり診断する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令和　　年　　　月　　　日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　　　　　　　　　　　　</w:t>
            </w:r>
          </w:p>
          <w:p w:rsidR="009D2B13" w:rsidRPr="00A527B7" w:rsidRDefault="009D2B13" w:rsidP="009D2B13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　　　　　　　　　　　　医療機関名　　　　　　　　　　　　　　　　　　　　　　　　　　　　　　　　　　　　　　　　　　　　　</w:t>
            </w:r>
          </w:p>
          <w:p w:rsidR="009D2B13" w:rsidRPr="00A527B7" w:rsidRDefault="009D2B13" w:rsidP="009D2B13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　　　　　　　　　　　　所在地　　　　　　　　　　　　　　　　　　　　　　　　　　　　　　　　　　　　　　　　　　　　　　　　</w:t>
            </w:r>
          </w:p>
          <w:p w:rsidR="009D2B13" w:rsidRPr="00A527B7" w:rsidRDefault="009D2B13" w:rsidP="009D2B13">
            <w:pPr>
              <w:wordWrap w:val="0"/>
              <w:spacing w:line="0" w:lineRule="atLeast"/>
              <w:jc w:val="righ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　　　　　　　　　　　　診療科名　　　　　　　　　　　　　　　　　　　医師名　　　　　　　　　　　　　　　　　　　　　　　</w:t>
            </w:r>
          </w:p>
        </w:tc>
      </w:tr>
      <w:tr w:rsidR="009D2B13" w:rsidRPr="00A527B7" w:rsidTr="009D2B13">
        <w:trPr>
          <w:trHeight w:val="1101"/>
        </w:trPr>
        <w:tc>
          <w:tcPr>
            <w:tcW w:w="10206" w:type="dxa"/>
            <w:gridSpan w:val="6"/>
            <w:tcBorders>
              <w:top w:val="single" w:sz="18" w:space="0" w:color="auto"/>
            </w:tcBorders>
            <w:shd w:val="clear" w:color="auto" w:fill="auto"/>
          </w:tcPr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岐阜県身体障害者更生相談所意見欄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>令和　　年　　　月　　　日</w:t>
            </w: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Cs w:val="27"/>
              </w:rPr>
            </w:pPr>
          </w:p>
          <w:p w:rsidR="009D2B13" w:rsidRPr="00A527B7" w:rsidRDefault="009D2B13" w:rsidP="009D2B13">
            <w:pPr>
              <w:spacing w:line="0" w:lineRule="atLeast"/>
              <w:rPr>
                <w:rFonts w:ascii="BIZ UDP明朝 Medium" w:eastAsia="BIZ UDP明朝 Medium" w:hAnsi="BIZ UDP明朝 Medium" w:cs="Times New Roman"/>
                <w:sz w:val="16"/>
                <w:szCs w:val="16"/>
              </w:rPr>
            </w:pPr>
            <w:r w:rsidRPr="00A527B7">
              <w:rPr>
                <w:rFonts w:ascii="BIZ UDP明朝 Medium" w:eastAsia="BIZ UDP明朝 Medium" w:hAnsi="BIZ UDP明朝 Medium" w:cs="Times New Roman" w:hint="eastAsia"/>
                <w:szCs w:val="27"/>
              </w:rPr>
              <w:t xml:space="preserve">　　　　　　　　　　　　　　　　　　　　　　　　　　　　　　　　　　　　　　        </w:t>
            </w:r>
            <w:r w:rsidRPr="00A527B7">
              <w:rPr>
                <w:rFonts w:ascii="BIZ UDP明朝 Medium" w:eastAsia="BIZ UDP明朝 Medium" w:hAnsi="BIZ UDP明朝 Medium" w:cs="Times New Roman" w:hint="eastAsia"/>
                <w:sz w:val="16"/>
                <w:szCs w:val="16"/>
              </w:rPr>
              <w:t xml:space="preserve">判定医師　　　　　　　　　　　　　　　　　　　　　　　　　</w:t>
            </w:r>
          </w:p>
        </w:tc>
      </w:tr>
    </w:tbl>
    <w:p w:rsidR="009D2B13" w:rsidRPr="00A527B7" w:rsidRDefault="009D2B13" w:rsidP="009D2B13">
      <w:pPr>
        <w:spacing w:line="0" w:lineRule="atLeast"/>
        <w:rPr>
          <w:rFonts w:ascii="BIZ UDP明朝 Medium" w:eastAsia="BIZ UDP明朝 Medium" w:hAnsi="BIZ UDP明朝 Medium" w:cs="Times New Roman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szCs w:val="27"/>
        </w:rPr>
        <w:t xml:space="preserve">　　　記載上の注意</w:t>
      </w:r>
    </w:p>
    <w:p w:rsidR="009D2B13" w:rsidRPr="00A527B7" w:rsidRDefault="009D2B13" w:rsidP="009D2B13">
      <w:pPr>
        <w:spacing w:line="0" w:lineRule="atLeast"/>
        <w:rPr>
          <w:rFonts w:ascii="BIZ UDP明朝 Medium" w:eastAsia="BIZ UDP明朝 Medium" w:hAnsi="BIZ UDP明朝 Medium" w:cs="Times New Roman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szCs w:val="27"/>
        </w:rPr>
        <w:lastRenderedPageBreak/>
        <w:t xml:space="preserve">　　　　　　1　太枠内について作成願います。</w:t>
      </w:r>
    </w:p>
    <w:p w:rsidR="009D2B13" w:rsidRPr="00A527B7" w:rsidRDefault="009D2B13" w:rsidP="009D2B13">
      <w:pPr>
        <w:spacing w:line="0" w:lineRule="atLeast"/>
        <w:rPr>
          <w:rFonts w:ascii="BIZ UDP明朝 Medium" w:eastAsia="BIZ UDP明朝 Medium" w:hAnsi="BIZ UDP明朝 Medium" w:cs="Times New Roman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szCs w:val="27"/>
        </w:rPr>
        <w:t xml:space="preserve">　　　　　　2　所見の欄については、別紙「補聴器の支給について（基本事項）」参照</w:t>
      </w:r>
    </w:p>
    <w:p w:rsidR="009D2B13" w:rsidRPr="00A527B7" w:rsidRDefault="009D2B13" w:rsidP="009D2B13">
      <w:pPr>
        <w:spacing w:line="0" w:lineRule="atLeast"/>
        <w:jc w:val="right"/>
        <w:rPr>
          <w:rFonts w:ascii="BIZ UDP明朝 Medium" w:eastAsia="BIZ UDP明朝 Medium" w:hAnsi="BIZ UDP明朝 Medium" w:cs="Times New Roman"/>
          <w:szCs w:val="27"/>
        </w:rPr>
      </w:pPr>
      <w:r w:rsidRPr="00A527B7">
        <w:rPr>
          <w:rFonts w:ascii="BIZ UDP明朝 Medium" w:eastAsia="BIZ UDP明朝 Medium" w:hAnsi="BIZ UDP明朝 Medium" w:cs="Times New Roman" w:hint="eastAsia"/>
          <w:szCs w:val="27"/>
        </w:rPr>
        <w:t xml:space="preserve">岐阜県身体障害者更生相談所　　</w:t>
      </w:r>
      <w:bookmarkStart w:id="0" w:name="_GoBack"/>
      <w:bookmarkEnd w:id="0"/>
    </w:p>
    <w:sectPr w:rsidR="009D2B13" w:rsidRPr="00A527B7" w:rsidSect="00DF63E6">
      <w:footerReference w:type="default" r:id="rId12"/>
      <w:pgSz w:w="11906" w:h="16838"/>
      <w:pgMar w:top="142" w:right="720" w:bottom="720" w:left="720" w:header="22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558" w:rsidRDefault="00171558" w:rsidP="00173B42">
      <w:r>
        <w:separator/>
      </w:r>
    </w:p>
  </w:endnote>
  <w:endnote w:type="continuationSeparator" w:id="0">
    <w:p w:rsidR="00171558" w:rsidRDefault="00171558" w:rsidP="00173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85399878"/>
      <w:docPartObj>
        <w:docPartGallery w:val="Page Numbers (Bottom of Page)"/>
        <w:docPartUnique/>
      </w:docPartObj>
    </w:sdtPr>
    <w:sdtEndPr/>
    <w:sdtContent>
      <w:p w:rsidR="003B7BAD" w:rsidRDefault="003B7BAD" w:rsidP="008E645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3E6" w:rsidRPr="00DF63E6">
          <w:rPr>
            <w:noProof/>
            <w:lang w:val="ja-JP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558" w:rsidRDefault="00171558" w:rsidP="00173B42">
      <w:r>
        <w:separator/>
      </w:r>
    </w:p>
  </w:footnote>
  <w:footnote w:type="continuationSeparator" w:id="0">
    <w:p w:rsidR="00171558" w:rsidRDefault="00171558" w:rsidP="00173B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47354"/>
    <w:multiLevelType w:val="hybridMultilevel"/>
    <w:tmpl w:val="D32A9E1E"/>
    <w:lvl w:ilvl="0" w:tplc="717ACE8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4B0"/>
    <w:rsid w:val="00000D00"/>
    <w:rsid w:val="00001E82"/>
    <w:rsid w:val="000061C2"/>
    <w:rsid w:val="00016C33"/>
    <w:rsid w:val="0002635F"/>
    <w:rsid w:val="000425F7"/>
    <w:rsid w:val="000525D6"/>
    <w:rsid w:val="00052CC0"/>
    <w:rsid w:val="00063178"/>
    <w:rsid w:val="000633F0"/>
    <w:rsid w:val="00066055"/>
    <w:rsid w:val="00073B44"/>
    <w:rsid w:val="0008263D"/>
    <w:rsid w:val="00091C4D"/>
    <w:rsid w:val="00095AE9"/>
    <w:rsid w:val="000A0751"/>
    <w:rsid w:val="000B2301"/>
    <w:rsid w:val="000B69B6"/>
    <w:rsid w:val="000C1B69"/>
    <w:rsid w:val="000C2480"/>
    <w:rsid w:val="000C320C"/>
    <w:rsid w:val="000D12DC"/>
    <w:rsid w:val="000E2F42"/>
    <w:rsid w:val="000E3672"/>
    <w:rsid w:val="000E57A6"/>
    <w:rsid w:val="000E6465"/>
    <w:rsid w:val="000F1C40"/>
    <w:rsid w:val="000F5D65"/>
    <w:rsid w:val="001016D8"/>
    <w:rsid w:val="001037FB"/>
    <w:rsid w:val="00105861"/>
    <w:rsid w:val="001201A7"/>
    <w:rsid w:val="00123E6C"/>
    <w:rsid w:val="00144BF4"/>
    <w:rsid w:val="00155283"/>
    <w:rsid w:val="00155567"/>
    <w:rsid w:val="00157EF0"/>
    <w:rsid w:val="00163830"/>
    <w:rsid w:val="001713C7"/>
    <w:rsid w:val="00171558"/>
    <w:rsid w:val="0017185F"/>
    <w:rsid w:val="00172140"/>
    <w:rsid w:val="001726E5"/>
    <w:rsid w:val="00173B42"/>
    <w:rsid w:val="00176FD4"/>
    <w:rsid w:val="00181900"/>
    <w:rsid w:val="00183EA2"/>
    <w:rsid w:val="00184E92"/>
    <w:rsid w:val="00186CF1"/>
    <w:rsid w:val="001905CE"/>
    <w:rsid w:val="00191C97"/>
    <w:rsid w:val="00192065"/>
    <w:rsid w:val="00193E08"/>
    <w:rsid w:val="001A0F37"/>
    <w:rsid w:val="001A2900"/>
    <w:rsid w:val="001A29E0"/>
    <w:rsid w:val="001B0876"/>
    <w:rsid w:val="001B0F87"/>
    <w:rsid w:val="001B78AB"/>
    <w:rsid w:val="001C400E"/>
    <w:rsid w:val="001D5B67"/>
    <w:rsid w:val="001D6F4E"/>
    <w:rsid w:val="001E01AC"/>
    <w:rsid w:val="001E07C7"/>
    <w:rsid w:val="001E193A"/>
    <w:rsid w:val="001E2D72"/>
    <w:rsid w:val="001F1E33"/>
    <w:rsid w:val="001F5449"/>
    <w:rsid w:val="001F78A8"/>
    <w:rsid w:val="0020075B"/>
    <w:rsid w:val="00211252"/>
    <w:rsid w:val="00211EDE"/>
    <w:rsid w:val="00212A20"/>
    <w:rsid w:val="00212E37"/>
    <w:rsid w:val="002155F1"/>
    <w:rsid w:val="002161B6"/>
    <w:rsid w:val="00231E92"/>
    <w:rsid w:val="00243B51"/>
    <w:rsid w:val="00245B30"/>
    <w:rsid w:val="00245E3D"/>
    <w:rsid w:val="00252039"/>
    <w:rsid w:val="00260770"/>
    <w:rsid w:val="0026095E"/>
    <w:rsid w:val="00263C3E"/>
    <w:rsid w:val="00263F0B"/>
    <w:rsid w:val="00265629"/>
    <w:rsid w:val="002671FC"/>
    <w:rsid w:val="00272248"/>
    <w:rsid w:val="00272A5D"/>
    <w:rsid w:val="00277612"/>
    <w:rsid w:val="002821C0"/>
    <w:rsid w:val="00284AC2"/>
    <w:rsid w:val="00286C4D"/>
    <w:rsid w:val="0028786F"/>
    <w:rsid w:val="002A0B3C"/>
    <w:rsid w:val="002A1110"/>
    <w:rsid w:val="002A159A"/>
    <w:rsid w:val="002A180D"/>
    <w:rsid w:val="002A5ABA"/>
    <w:rsid w:val="002B2901"/>
    <w:rsid w:val="002C0C34"/>
    <w:rsid w:val="002C25F2"/>
    <w:rsid w:val="002C701E"/>
    <w:rsid w:val="002D569B"/>
    <w:rsid w:val="002D6808"/>
    <w:rsid w:val="002E4CB9"/>
    <w:rsid w:val="002F0E0F"/>
    <w:rsid w:val="002F228B"/>
    <w:rsid w:val="002F7C23"/>
    <w:rsid w:val="00301625"/>
    <w:rsid w:val="00305D17"/>
    <w:rsid w:val="00306848"/>
    <w:rsid w:val="00307EF8"/>
    <w:rsid w:val="003213EA"/>
    <w:rsid w:val="0032485A"/>
    <w:rsid w:val="00332C51"/>
    <w:rsid w:val="00332F5E"/>
    <w:rsid w:val="00337C65"/>
    <w:rsid w:val="00347293"/>
    <w:rsid w:val="003479C2"/>
    <w:rsid w:val="00363149"/>
    <w:rsid w:val="003632D1"/>
    <w:rsid w:val="00364206"/>
    <w:rsid w:val="003664B0"/>
    <w:rsid w:val="00370DBB"/>
    <w:rsid w:val="00392FB9"/>
    <w:rsid w:val="003945B2"/>
    <w:rsid w:val="003A2533"/>
    <w:rsid w:val="003A2DC0"/>
    <w:rsid w:val="003A52C0"/>
    <w:rsid w:val="003B020D"/>
    <w:rsid w:val="003B0EC6"/>
    <w:rsid w:val="003B77B3"/>
    <w:rsid w:val="003B7BAD"/>
    <w:rsid w:val="003C0DB5"/>
    <w:rsid w:val="003C78F0"/>
    <w:rsid w:val="003D3AB8"/>
    <w:rsid w:val="003E0828"/>
    <w:rsid w:val="003E1767"/>
    <w:rsid w:val="003E1E5F"/>
    <w:rsid w:val="003E223D"/>
    <w:rsid w:val="003E73DA"/>
    <w:rsid w:val="004060CB"/>
    <w:rsid w:val="00407E3A"/>
    <w:rsid w:val="00413FB7"/>
    <w:rsid w:val="00414A2E"/>
    <w:rsid w:val="0042099F"/>
    <w:rsid w:val="0043733C"/>
    <w:rsid w:val="004406FA"/>
    <w:rsid w:val="0044559B"/>
    <w:rsid w:val="00446F3D"/>
    <w:rsid w:val="00454C28"/>
    <w:rsid w:val="0045690B"/>
    <w:rsid w:val="00461153"/>
    <w:rsid w:val="00462A9C"/>
    <w:rsid w:val="004737EF"/>
    <w:rsid w:val="004756A7"/>
    <w:rsid w:val="0048067A"/>
    <w:rsid w:val="004876D1"/>
    <w:rsid w:val="00490AE1"/>
    <w:rsid w:val="0049248F"/>
    <w:rsid w:val="004A27CF"/>
    <w:rsid w:val="004A2E9D"/>
    <w:rsid w:val="004A5EB4"/>
    <w:rsid w:val="004A6BBA"/>
    <w:rsid w:val="004C36E8"/>
    <w:rsid w:val="004D125C"/>
    <w:rsid w:val="004D41F4"/>
    <w:rsid w:val="004E0373"/>
    <w:rsid w:val="004E4133"/>
    <w:rsid w:val="004E5C81"/>
    <w:rsid w:val="00504B45"/>
    <w:rsid w:val="00507643"/>
    <w:rsid w:val="00516663"/>
    <w:rsid w:val="005208B1"/>
    <w:rsid w:val="00525024"/>
    <w:rsid w:val="005263D5"/>
    <w:rsid w:val="00526663"/>
    <w:rsid w:val="005273ED"/>
    <w:rsid w:val="00530DEE"/>
    <w:rsid w:val="00532C0F"/>
    <w:rsid w:val="00533454"/>
    <w:rsid w:val="005459CD"/>
    <w:rsid w:val="005511D8"/>
    <w:rsid w:val="00552D30"/>
    <w:rsid w:val="005558B0"/>
    <w:rsid w:val="00562B22"/>
    <w:rsid w:val="00573062"/>
    <w:rsid w:val="005805B1"/>
    <w:rsid w:val="00586506"/>
    <w:rsid w:val="0059679D"/>
    <w:rsid w:val="005A3963"/>
    <w:rsid w:val="005B258D"/>
    <w:rsid w:val="005B6FFD"/>
    <w:rsid w:val="005D1015"/>
    <w:rsid w:val="005D3FF4"/>
    <w:rsid w:val="005E15D7"/>
    <w:rsid w:val="005F26AF"/>
    <w:rsid w:val="005F563C"/>
    <w:rsid w:val="006306A7"/>
    <w:rsid w:val="0063190F"/>
    <w:rsid w:val="00633A9A"/>
    <w:rsid w:val="0065144C"/>
    <w:rsid w:val="0065512A"/>
    <w:rsid w:val="00661DBA"/>
    <w:rsid w:val="006779FA"/>
    <w:rsid w:val="006814A0"/>
    <w:rsid w:val="00684134"/>
    <w:rsid w:val="00690863"/>
    <w:rsid w:val="00691A38"/>
    <w:rsid w:val="006B5FA0"/>
    <w:rsid w:val="006D02ED"/>
    <w:rsid w:val="006D12D0"/>
    <w:rsid w:val="006D773C"/>
    <w:rsid w:val="006E0212"/>
    <w:rsid w:val="006E1CE6"/>
    <w:rsid w:val="006E20A4"/>
    <w:rsid w:val="006F3651"/>
    <w:rsid w:val="006F3B4D"/>
    <w:rsid w:val="006F5F89"/>
    <w:rsid w:val="007004E3"/>
    <w:rsid w:val="00701481"/>
    <w:rsid w:val="00704AD7"/>
    <w:rsid w:val="007138A1"/>
    <w:rsid w:val="00713EE0"/>
    <w:rsid w:val="00716C14"/>
    <w:rsid w:val="00730CC1"/>
    <w:rsid w:val="00734C6F"/>
    <w:rsid w:val="00743B9E"/>
    <w:rsid w:val="00743F8E"/>
    <w:rsid w:val="00751ABE"/>
    <w:rsid w:val="0077150E"/>
    <w:rsid w:val="007764D9"/>
    <w:rsid w:val="00781B86"/>
    <w:rsid w:val="00785520"/>
    <w:rsid w:val="00787489"/>
    <w:rsid w:val="00787BFC"/>
    <w:rsid w:val="007922E3"/>
    <w:rsid w:val="00793D56"/>
    <w:rsid w:val="0079676F"/>
    <w:rsid w:val="007A1E01"/>
    <w:rsid w:val="007A49E7"/>
    <w:rsid w:val="007A73D1"/>
    <w:rsid w:val="007A7941"/>
    <w:rsid w:val="007B30C0"/>
    <w:rsid w:val="007B5BF0"/>
    <w:rsid w:val="007C0FE5"/>
    <w:rsid w:val="007C11A7"/>
    <w:rsid w:val="007C4A7B"/>
    <w:rsid w:val="007D487E"/>
    <w:rsid w:val="007E2DC8"/>
    <w:rsid w:val="007E6C3D"/>
    <w:rsid w:val="007E6FD5"/>
    <w:rsid w:val="007F4DE7"/>
    <w:rsid w:val="007F5B42"/>
    <w:rsid w:val="007F6806"/>
    <w:rsid w:val="008108E0"/>
    <w:rsid w:val="0081533D"/>
    <w:rsid w:val="00830DB7"/>
    <w:rsid w:val="008346DE"/>
    <w:rsid w:val="008400D5"/>
    <w:rsid w:val="00842155"/>
    <w:rsid w:val="00852110"/>
    <w:rsid w:val="008542D1"/>
    <w:rsid w:val="00855B34"/>
    <w:rsid w:val="008571A7"/>
    <w:rsid w:val="00866E35"/>
    <w:rsid w:val="00867413"/>
    <w:rsid w:val="00867ED1"/>
    <w:rsid w:val="008711C6"/>
    <w:rsid w:val="0087521D"/>
    <w:rsid w:val="008767EF"/>
    <w:rsid w:val="0088056F"/>
    <w:rsid w:val="00883B56"/>
    <w:rsid w:val="00892ED6"/>
    <w:rsid w:val="00893FD6"/>
    <w:rsid w:val="008A1175"/>
    <w:rsid w:val="008A1266"/>
    <w:rsid w:val="008A128B"/>
    <w:rsid w:val="008B0489"/>
    <w:rsid w:val="008B7194"/>
    <w:rsid w:val="008C185F"/>
    <w:rsid w:val="008C2FDF"/>
    <w:rsid w:val="008C4FD4"/>
    <w:rsid w:val="008C65BC"/>
    <w:rsid w:val="008D3EF3"/>
    <w:rsid w:val="008D541D"/>
    <w:rsid w:val="008D60C3"/>
    <w:rsid w:val="008E08BF"/>
    <w:rsid w:val="008E37DE"/>
    <w:rsid w:val="008E645D"/>
    <w:rsid w:val="008F09D0"/>
    <w:rsid w:val="008F1DAD"/>
    <w:rsid w:val="00906CF7"/>
    <w:rsid w:val="00910704"/>
    <w:rsid w:val="00912289"/>
    <w:rsid w:val="00931022"/>
    <w:rsid w:val="0093425B"/>
    <w:rsid w:val="009355DE"/>
    <w:rsid w:val="00946678"/>
    <w:rsid w:val="009561A7"/>
    <w:rsid w:val="009604E1"/>
    <w:rsid w:val="0096183E"/>
    <w:rsid w:val="00976BD4"/>
    <w:rsid w:val="00982F4B"/>
    <w:rsid w:val="00983F1C"/>
    <w:rsid w:val="00994DF6"/>
    <w:rsid w:val="009A15A4"/>
    <w:rsid w:val="009A1F84"/>
    <w:rsid w:val="009A2937"/>
    <w:rsid w:val="009B2101"/>
    <w:rsid w:val="009B2388"/>
    <w:rsid w:val="009B367C"/>
    <w:rsid w:val="009B3E7C"/>
    <w:rsid w:val="009B5642"/>
    <w:rsid w:val="009D1404"/>
    <w:rsid w:val="009D2382"/>
    <w:rsid w:val="009D2B13"/>
    <w:rsid w:val="009D5367"/>
    <w:rsid w:val="009E577D"/>
    <w:rsid w:val="009F4227"/>
    <w:rsid w:val="00A047CF"/>
    <w:rsid w:val="00A055BF"/>
    <w:rsid w:val="00A12413"/>
    <w:rsid w:val="00A139E7"/>
    <w:rsid w:val="00A2580A"/>
    <w:rsid w:val="00A3123F"/>
    <w:rsid w:val="00A3391F"/>
    <w:rsid w:val="00A409E0"/>
    <w:rsid w:val="00A44882"/>
    <w:rsid w:val="00A527B7"/>
    <w:rsid w:val="00A668A0"/>
    <w:rsid w:val="00A707C8"/>
    <w:rsid w:val="00A8106E"/>
    <w:rsid w:val="00A865D6"/>
    <w:rsid w:val="00A9580B"/>
    <w:rsid w:val="00AA4728"/>
    <w:rsid w:val="00AA6D6A"/>
    <w:rsid w:val="00AA79EF"/>
    <w:rsid w:val="00AD09B8"/>
    <w:rsid w:val="00AD17C9"/>
    <w:rsid w:val="00AD48F6"/>
    <w:rsid w:val="00AD496D"/>
    <w:rsid w:val="00AE146D"/>
    <w:rsid w:val="00AF07DA"/>
    <w:rsid w:val="00AF1BD9"/>
    <w:rsid w:val="00AF4174"/>
    <w:rsid w:val="00B0589E"/>
    <w:rsid w:val="00B256B7"/>
    <w:rsid w:val="00B32957"/>
    <w:rsid w:val="00B33349"/>
    <w:rsid w:val="00B5100A"/>
    <w:rsid w:val="00B51D30"/>
    <w:rsid w:val="00B5524A"/>
    <w:rsid w:val="00B64AC6"/>
    <w:rsid w:val="00B762B2"/>
    <w:rsid w:val="00B96083"/>
    <w:rsid w:val="00B96754"/>
    <w:rsid w:val="00B97F4B"/>
    <w:rsid w:val="00BA5EFF"/>
    <w:rsid w:val="00BB6CCE"/>
    <w:rsid w:val="00BC0B44"/>
    <w:rsid w:val="00BC4342"/>
    <w:rsid w:val="00BD3717"/>
    <w:rsid w:val="00BE0076"/>
    <w:rsid w:val="00BF20BB"/>
    <w:rsid w:val="00BF71D3"/>
    <w:rsid w:val="00C01196"/>
    <w:rsid w:val="00C07FC2"/>
    <w:rsid w:val="00C302DC"/>
    <w:rsid w:val="00C321F9"/>
    <w:rsid w:val="00C344E1"/>
    <w:rsid w:val="00C40381"/>
    <w:rsid w:val="00C436F6"/>
    <w:rsid w:val="00C50B61"/>
    <w:rsid w:val="00C54C0D"/>
    <w:rsid w:val="00C71CC8"/>
    <w:rsid w:val="00C731F9"/>
    <w:rsid w:val="00C9554B"/>
    <w:rsid w:val="00C9571C"/>
    <w:rsid w:val="00CA1D5A"/>
    <w:rsid w:val="00CB2A92"/>
    <w:rsid w:val="00CC5CB1"/>
    <w:rsid w:val="00CC5D9D"/>
    <w:rsid w:val="00CC6AE2"/>
    <w:rsid w:val="00CC7043"/>
    <w:rsid w:val="00CD2656"/>
    <w:rsid w:val="00CE486D"/>
    <w:rsid w:val="00CE6CBD"/>
    <w:rsid w:val="00CE6F16"/>
    <w:rsid w:val="00CF75A1"/>
    <w:rsid w:val="00D13172"/>
    <w:rsid w:val="00D31F50"/>
    <w:rsid w:val="00D3630D"/>
    <w:rsid w:val="00D37298"/>
    <w:rsid w:val="00D40C4C"/>
    <w:rsid w:val="00D41387"/>
    <w:rsid w:val="00D41583"/>
    <w:rsid w:val="00D52159"/>
    <w:rsid w:val="00D53DEB"/>
    <w:rsid w:val="00D6634F"/>
    <w:rsid w:val="00D66D4F"/>
    <w:rsid w:val="00D67916"/>
    <w:rsid w:val="00D7339E"/>
    <w:rsid w:val="00D75AD7"/>
    <w:rsid w:val="00D7777C"/>
    <w:rsid w:val="00D7777D"/>
    <w:rsid w:val="00D909B9"/>
    <w:rsid w:val="00DA1339"/>
    <w:rsid w:val="00DA27DA"/>
    <w:rsid w:val="00DA48CA"/>
    <w:rsid w:val="00DB74B3"/>
    <w:rsid w:val="00DC46BA"/>
    <w:rsid w:val="00DC47EC"/>
    <w:rsid w:val="00DD07E3"/>
    <w:rsid w:val="00DD5EA2"/>
    <w:rsid w:val="00DD76E6"/>
    <w:rsid w:val="00DE2BC1"/>
    <w:rsid w:val="00DE6D2E"/>
    <w:rsid w:val="00DF2CAF"/>
    <w:rsid w:val="00DF30B5"/>
    <w:rsid w:val="00DF3A32"/>
    <w:rsid w:val="00DF63E6"/>
    <w:rsid w:val="00DF78EB"/>
    <w:rsid w:val="00E003E9"/>
    <w:rsid w:val="00E01D8A"/>
    <w:rsid w:val="00E0759C"/>
    <w:rsid w:val="00E20A5C"/>
    <w:rsid w:val="00E21A93"/>
    <w:rsid w:val="00E23DD7"/>
    <w:rsid w:val="00E326C0"/>
    <w:rsid w:val="00E40FDD"/>
    <w:rsid w:val="00E42D16"/>
    <w:rsid w:val="00E45A82"/>
    <w:rsid w:val="00E86B04"/>
    <w:rsid w:val="00E95BCB"/>
    <w:rsid w:val="00EA0A71"/>
    <w:rsid w:val="00EA4B1A"/>
    <w:rsid w:val="00EB3109"/>
    <w:rsid w:val="00EB46E5"/>
    <w:rsid w:val="00EC0F74"/>
    <w:rsid w:val="00EC2684"/>
    <w:rsid w:val="00ED336E"/>
    <w:rsid w:val="00EF0163"/>
    <w:rsid w:val="00EF3123"/>
    <w:rsid w:val="00EF3912"/>
    <w:rsid w:val="00F05DC0"/>
    <w:rsid w:val="00F20454"/>
    <w:rsid w:val="00F408BF"/>
    <w:rsid w:val="00F45D06"/>
    <w:rsid w:val="00F667E3"/>
    <w:rsid w:val="00F7208D"/>
    <w:rsid w:val="00F9320B"/>
    <w:rsid w:val="00F939D7"/>
    <w:rsid w:val="00FA5B24"/>
    <w:rsid w:val="00FB5EC8"/>
    <w:rsid w:val="00FC4C1B"/>
    <w:rsid w:val="00FC63E5"/>
    <w:rsid w:val="00FC65E0"/>
    <w:rsid w:val="00FE04F3"/>
    <w:rsid w:val="00FE179A"/>
    <w:rsid w:val="00FE1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3AE2D15"/>
  <w15:chartTrackingRefBased/>
  <w15:docId w15:val="{3C12E61E-68BF-4965-87E0-86752ACDC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B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73B42"/>
  </w:style>
  <w:style w:type="paragraph" w:styleId="a5">
    <w:name w:val="footer"/>
    <w:basedOn w:val="a"/>
    <w:link w:val="a6"/>
    <w:uiPriority w:val="99"/>
    <w:unhideWhenUsed/>
    <w:rsid w:val="00173B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73B42"/>
  </w:style>
  <w:style w:type="paragraph" w:styleId="a7">
    <w:name w:val="List Paragraph"/>
    <w:basedOn w:val="a"/>
    <w:uiPriority w:val="34"/>
    <w:qFormat/>
    <w:rsid w:val="003A2533"/>
    <w:pPr>
      <w:ind w:leftChars="400" w:left="840"/>
    </w:pPr>
  </w:style>
  <w:style w:type="paragraph" w:customStyle="1" w:styleId="Default">
    <w:name w:val="Default"/>
    <w:rsid w:val="007F6806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284AC2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0F8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B0F8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9D2B13"/>
    <w:pPr>
      <w:jc w:val="right"/>
    </w:pPr>
    <w:rPr>
      <w:rFonts w:ascii="Century" w:eastAsia="ＭＳ 明朝" w:hAnsi="Century" w:cs="Times New Roman"/>
      <w:sz w:val="24"/>
      <w:szCs w:val="27"/>
    </w:rPr>
  </w:style>
  <w:style w:type="character" w:customStyle="1" w:styleId="ac">
    <w:name w:val="結語 (文字)"/>
    <w:basedOn w:val="a0"/>
    <w:link w:val="ab"/>
    <w:uiPriority w:val="99"/>
    <w:rsid w:val="009D2B13"/>
    <w:rPr>
      <w:rFonts w:ascii="Century" w:eastAsia="ＭＳ 明朝" w:hAnsi="Century" w:cs="Times New Roman"/>
      <w:sz w:val="24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37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4EF6C5-884F-49A2-BAB8-F0B268298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Administrator</cp:lastModifiedBy>
  <cp:revision>3</cp:revision>
  <cp:lastPrinted>2022-08-01T06:22:00Z</cp:lastPrinted>
  <dcterms:created xsi:type="dcterms:W3CDTF">2022-08-01T06:21:00Z</dcterms:created>
  <dcterms:modified xsi:type="dcterms:W3CDTF">2022-08-01T06:24:00Z</dcterms:modified>
</cp:coreProperties>
</file>